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E1A7" w14:textId="77777777" w:rsidR="00A16641" w:rsidRDefault="00A16641" w:rsidP="0044531D">
      <w:pPr>
        <w:rPr>
          <w:sz w:val="22"/>
          <w:szCs w:val="24"/>
        </w:rPr>
      </w:pPr>
    </w:p>
    <w:p w14:paraId="51766049" w14:textId="77777777" w:rsidR="0044531D" w:rsidRPr="00931E13" w:rsidRDefault="0044531D" w:rsidP="0044531D">
      <w:r>
        <w:rPr>
          <w:rFonts w:hint="eastAsia"/>
          <w:bdr w:val="single" w:sz="4" w:space="0" w:color="auto"/>
        </w:rPr>
        <w:t>２</w:t>
      </w:r>
      <w:r w:rsidRPr="00931E13">
        <w:rPr>
          <w:rFonts w:hint="eastAsia"/>
          <w:bdr w:val="single" w:sz="4" w:space="0" w:color="auto"/>
        </w:rPr>
        <w:t xml:space="preserve">学年　</w:t>
      </w:r>
      <w:r>
        <w:rPr>
          <w:rFonts w:hint="eastAsia"/>
          <w:bdr w:val="single" w:sz="4" w:space="0" w:color="auto"/>
        </w:rPr>
        <w:t>聞くこと</w:t>
      </w:r>
      <w:r w:rsidRPr="00931E13">
        <w:rPr>
          <w:rFonts w:hint="eastAsia"/>
          <w:bdr w:val="single" w:sz="4" w:space="0" w:color="auto"/>
        </w:rPr>
        <w:t xml:space="preserve">　に関する問題</w:t>
      </w:r>
    </w:p>
    <w:p w14:paraId="4558B6A6" w14:textId="46221E12" w:rsidR="0044531D" w:rsidRDefault="00856432" w:rsidP="0044531D">
      <w:r>
        <w:rPr>
          <w:noProof/>
        </w:rPr>
        <mc:AlternateContent>
          <mc:Choice Requires="wps">
            <w:drawing>
              <wp:anchor distT="0" distB="0" distL="114300" distR="114300" simplePos="0" relativeHeight="251660288" behindDoc="0" locked="0" layoutInCell="1" allowOverlap="1" wp14:anchorId="1C710209" wp14:editId="0733A876">
                <wp:simplePos x="0" y="0"/>
                <wp:positionH relativeFrom="column">
                  <wp:posOffset>62865</wp:posOffset>
                </wp:positionH>
                <wp:positionV relativeFrom="paragraph">
                  <wp:posOffset>201930</wp:posOffset>
                </wp:positionV>
                <wp:extent cx="6035040" cy="1310640"/>
                <wp:effectExtent l="0" t="0" r="22860" b="22860"/>
                <wp:wrapNone/>
                <wp:docPr id="423497678" name="テキスト ボックス 2"/>
                <wp:cNvGraphicFramePr/>
                <a:graphic xmlns:a="http://schemas.openxmlformats.org/drawingml/2006/main">
                  <a:graphicData uri="http://schemas.microsoft.com/office/word/2010/wordprocessingShape">
                    <wps:wsp>
                      <wps:cNvSpPr txBox="1"/>
                      <wps:spPr>
                        <a:xfrm>
                          <a:off x="0" y="0"/>
                          <a:ext cx="6035040" cy="1310640"/>
                        </a:xfrm>
                        <a:prstGeom prst="rect">
                          <a:avLst/>
                        </a:prstGeom>
                        <a:solidFill>
                          <a:schemeClr val="lt1"/>
                        </a:solidFill>
                        <a:ln w="6350">
                          <a:solidFill>
                            <a:prstClr val="black"/>
                          </a:solidFill>
                        </a:ln>
                      </wps:spPr>
                      <wps:txbx>
                        <w:txbxContent>
                          <w:p w14:paraId="6A6C031B" w14:textId="77777777" w:rsidR="0044531D" w:rsidRDefault="0044531D" w:rsidP="0044531D">
                            <w:r>
                              <w:rPr>
                                <w:rFonts w:hint="eastAsia"/>
                              </w:rPr>
                              <w:t>【聞くこと】</w:t>
                            </w:r>
                          </w:p>
                          <w:p w14:paraId="3108DC83" w14:textId="0A9DF567" w:rsidR="00E74447" w:rsidRPr="00E74447" w:rsidRDefault="00E74447" w:rsidP="0044531D">
                            <w:r>
                              <w:rPr>
                                <w:rFonts w:hint="eastAsia"/>
                              </w:rPr>
                              <w:t>ア　はっきりと話されれば、日常的な話題について必要な情報を聞き取ることができるようにする。</w:t>
                            </w:r>
                          </w:p>
                          <w:p w14:paraId="4CC013A6" w14:textId="71D84D93" w:rsidR="0044531D" w:rsidRDefault="00E74447" w:rsidP="0044531D">
                            <w:r>
                              <w:rPr>
                                <w:rFonts w:hint="eastAsia"/>
                              </w:rPr>
                              <w:t xml:space="preserve">ウ　</w:t>
                            </w:r>
                            <w:r w:rsidR="0044531D">
                              <w:rPr>
                                <w:rFonts w:hint="eastAsia"/>
                              </w:rPr>
                              <w:t>はっきりと話されれば、社会的な話題について、短い説明の要点を捉えることができるようにする。</w:t>
                            </w:r>
                          </w:p>
                          <w:p w14:paraId="7FBEB645" w14:textId="77777777" w:rsidR="0044531D" w:rsidRDefault="0044531D" w:rsidP="0044531D">
                            <w:r>
                              <w:rPr>
                                <w:rFonts w:hint="eastAsia"/>
                              </w:rPr>
                              <w:t>【書くこと】</w:t>
                            </w:r>
                          </w:p>
                          <w:p w14:paraId="526375A4" w14:textId="56FE956F" w:rsidR="0044531D" w:rsidRDefault="00E74447" w:rsidP="00E74447">
                            <w:pPr>
                              <w:ind w:left="315" w:hangingChars="150" w:hanging="315"/>
                            </w:pPr>
                            <w:r>
                              <w:rPr>
                                <w:rFonts w:hint="eastAsia"/>
                              </w:rPr>
                              <w:t xml:space="preserve">ウ　 </w:t>
                            </w:r>
                            <w:r w:rsidR="0044531D">
                              <w:rPr>
                                <w:rFonts w:hint="eastAsia"/>
                              </w:rPr>
                              <w:t>社会的な話題に関して聞いたり読んだりしたことについて、考えたことや感じたこと、その理由などを、簡単な語句や文を用いて話すことができるようにする。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10209" id="_x0000_t202" coordsize="21600,21600" o:spt="202" path="m,l,21600r21600,l21600,xe">
                <v:stroke joinstyle="miter"/>
                <v:path gradientshapeok="t" o:connecttype="rect"/>
              </v:shapetype>
              <v:shape id="テキスト ボックス 2" o:spid="_x0000_s1026" type="#_x0000_t202" style="position:absolute;left:0;text-align:left;margin-left:4.95pt;margin-top:15.9pt;width:475.2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" fillcolor="white [3201]" strokeweight=".5pt">
                <v:textbox>
                  <w:txbxContent>
                    <w:p w14:paraId="6A6C031B" w14:textId="77777777" w:rsidR="0044531D" w:rsidRDefault="0044531D" w:rsidP="0044531D">
                      <w:r>
                        <w:rPr>
                          <w:rFonts w:hint="eastAsia"/>
                        </w:rPr>
                        <w:t>【聞くこと】</w:t>
                      </w:r>
                    </w:p>
                    <w:p w14:paraId="3108DC83" w14:textId="0A9DF567" w:rsidR="00E74447" w:rsidRPr="00E74447" w:rsidRDefault="00E74447" w:rsidP="0044531D">
                      <w:r>
                        <w:rPr>
                          <w:rFonts w:hint="eastAsia"/>
                        </w:rPr>
                        <w:t>ア　はっきりと話されれば、日常的な話題について必要な情報を聞き取ることができるようにする。</w:t>
                      </w:r>
                    </w:p>
                    <w:p w14:paraId="4CC013A6" w14:textId="71D84D93" w:rsidR="0044531D" w:rsidRDefault="00E74447" w:rsidP="0044531D">
                      <w:r>
                        <w:rPr>
                          <w:rFonts w:hint="eastAsia"/>
                        </w:rPr>
                        <w:t xml:space="preserve">ウ　</w:t>
                      </w:r>
                      <w:r w:rsidR="0044531D">
                        <w:rPr>
                          <w:rFonts w:hint="eastAsia"/>
                        </w:rPr>
                        <w:t>はっきりと話されれば、社会的な話題について、短い説明の要点を捉えることができるようにする。</w:t>
                      </w:r>
                    </w:p>
                    <w:p w14:paraId="7FBEB645" w14:textId="77777777" w:rsidR="0044531D" w:rsidRDefault="0044531D" w:rsidP="0044531D">
                      <w:r>
                        <w:rPr>
                          <w:rFonts w:hint="eastAsia"/>
                        </w:rPr>
                        <w:t>【書くこと】</w:t>
                      </w:r>
                    </w:p>
                    <w:p w14:paraId="526375A4" w14:textId="56FE956F" w:rsidR="0044531D" w:rsidRDefault="00E74447" w:rsidP="00E74447">
                      <w:pPr>
                        <w:ind w:left="315" w:hangingChars="150" w:hanging="315"/>
                      </w:pPr>
                      <w:r>
                        <w:rPr>
                          <w:rFonts w:hint="eastAsia"/>
                        </w:rPr>
                        <w:t xml:space="preserve">ウ　 </w:t>
                      </w:r>
                      <w:r w:rsidR="0044531D">
                        <w:rPr>
                          <w:rFonts w:hint="eastAsia"/>
                        </w:rPr>
                        <w:t>社会的な話題に関して聞いたり読んだりしたことについて、考えたことや感じたこと、その理由などを、簡単な語句や文を用いて話すことができるようにする。</w:t>
                      </w:r>
                    </w:p>
                  </w:txbxContent>
                </v:textbox>
              </v:shape>
            </w:pict>
          </mc:Fallback>
        </mc:AlternateContent>
      </w:r>
    </w:p>
    <w:p w14:paraId="7763C7E2" w14:textId="53462C66" w:rsidR="0044531D" w:rsidRDefault="0044531D" w:rsidP="0044531D"/>
    <w:p w14:paraId="49F8112D" w14:textId="77777777" w:rsidR="0044531D" w:rsidRDefault="0044531D" w:rsidP="0044531D"/>
    <w:p w14:paraId="4CB7D0BA" w14:textId="77777777" w:rsidR="0044531D" w:rsidRDefault="0044531D" w:rsidP="0044531D"/>
    <w:p w14:paraId="42CF4031" w14:textId="77777777" w:rsidR="0044531D" w:rsidRDefault="0044531D" w:rsidP="0044531D"/>
    <w:p w14:paraId="23DE82BA" w14:textId="77777777" w:rsidR="0044531D" w:rsidRDefault="0044531D" w:rsidP="0044531D"/>
    <w:p w14:paraId="2A49D4C4" w14:textId="77777777" w:rsidR="0044531D" w:rsidRDefault="0044531D" w:rsidP="0044531D"/>
    <w:p w14:paraId="778C8D1F" w14:textId="77777777" w:rsidR="00E74447" w:rsidRDefault="00E74447" w:rsidP="001A5DE4"/>
    <w:p w14:paraId="56034E26" w14:textId="3C006E19" w:rsidR="0044531D" w:rsidRDefault="0044531D" w:rsidP="001A5DE4">
      <w:r>
        <w:rPr>
          <w:rFonts w:hint="eastAsia"/>
        </w:rPr>
        <w:t>〇環境問題に関する英文を授業で読み、環境に関する語句がある程度理解できている状況と設定しての出題</w:t>
      </w:r>
    </w:p>
    <w:p w14:paraId="19D5886B" w14:textId="2F772D7D" w:rsidR="001A5DE4" w:rsidRDefault="001A5DE4" w:rsidP="001A5DE4"/>
    <w:p w14:paraId="331B888F" w14:textId="77777777" w:rsidR="00DE2B9E" w:rsidRDefault="0044531D" w:rsidP="001A5DE4">
      <w:r>
        <w:rPr>
          <w:rFonts w:hint="eastAsia"/>
        </w:rPr>
        <w:t>【問】</w:t>
      </w:r>
    </w:p>
    <w:p w14:paraId="75376FEF" w14:textId="6C817528" w:rsidR="0044531D" w:rsidRDefault="00DE2B9E" w:rsidP="00DE2B9E">
      <w:pPr>
        <w:ind w:firstLineChars="100" w:firstLine="210"/>
      </w:pPr>
      <w:r>
        <w:rPr>
          <w:rFonts w:hint="eastAsia"/>
        </w:rPr>
        <w:t>あなたのクラスにイギリスから</w:t>
      </w:r>
      <w:r w:rsidR="00856432">
        <w:rPr>
          <w:rFonts w:hint="eastAsia"/>
        </w:rPr>
        <w:t>来たALTの</w:t>
      </w:r>
      <w:r>
        <w:rPr>
          <w:rFonts w:hint="eastAsia"/>
        </w:rPr>
        <w:t>マイク</w:t>
      </w:r>
      <w:r w:rsidR="00856432">
        <w:rPr>
          <w:rFonts w:hint="eastAsia"/>
        </w:rPr>
        <w:t>先生と、週末のできごとについてクラスで</w:t>
      </w:r>
      <w:r>
        <w:rPr>
          <w:rFonts w:hint="eastAsia"/>
        </w:rPr>
        <w:t>話してい</w:t>
      </w:r>
      <w:r w:rsidR="00856432">
        <w:rPr>
          <w:rFonts w:hint="eastAsia"/>
        </w:rPr>
        <w:t>るところです。</w:t>
      </w:r>
      <w:r>
        <w:rPr>
          <w:rFonts w:hint="eastAsia"/>
        </w:rPr>
        <w:t>対話を聞き、</w:t>
      </w:r>
      <w:r w:rsidR="00856432">
        <w:rPr>
          <w:rFonts w:hint="eastAsia"/>
        </w:rPr>
        <w:t>以下の問いに答えなさい。</w:t>
      </w:r>
    </w:p>
    <w:p w14:paraId="258FC9B6" w14:textId="39448AE5" w:rsidR="00DE2B9E" w:rsidRDefault="00DE2B9E" w:rsidP="001A5DE4"/>
    <w:p w14:paraId="367B2FD7" w14:textId="76143673" w:rsidR="00DE2B9E" w:rsidRDefault="00DE2B9E" w:rsidP="00DE2B9E">
      <w:pPr>
        <w:pStyle w:val="Web"/>
        <w:jc w:val="center"/>
      </w:pPr>
      <w:r>
        <w:rPr>
          <w:noProof/>
        </w:rPr>
        <w:drawing>
          <wp:anchor distT="0" distB="0" distL="114300" distR="114300" simplePos="0" relativeHeight="251663360" behindDoc="0" locked="0" layoutInCell="1" allowOverlap="1" wp14:anchorId="13425073" wp14:editId="500F722D">
            <wp:simplePos x="0" y="0"/>
            <wp:positionH relativeFrom="column">
              <wp:posOffset>4360545</wp:posOffset>
            </wp:positionH>
            <wp:positionV relativeFrom="paragraph">
              <wp:posOffset>811530</wp:posOffset>
            </wp:positionV>
            <wp:extent cx="1676400" cy="1202055"/>
            <wp:effectExtent l="0" t="0" r="0" b="0"/>
            <wp:wrapNone/>
            <wp:docPr id="1243579564" name="図 4" descr="コンビニエンスストアのイラスト2（24時間表記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コンビニエンスストアのイラスト2（24時間表記なし）"/>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B94416F" wp14:editId="3C415B2A">
            <wp:simplePos x="0" y="0"/>
            <wp:positionH relativeFrom="column">
              <wp:posOffset>626745</wp:posOffset>
            </wp:positionH>
            <wp:positionV relativeFrom="paragraph">
              <wp:posOffset>966470</wp:posOffset>
            </wp:positionV>
            <wp:extent cx="1029031" cy="922020"/>
            <wp:effectExtent l="0" t="0" r="0" b="0"/>
            <wp:wrapNone/>
            <wp:docPr id="2012063025" name="図 3" descr="ガパオライス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ガパオライスのイラスト | かわいいフリー素材集 いらすとや"/>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031"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AC2D6F" wp14:editId="690D3F46">
            <wp:simplePos x="0" y="0"/>
            <wp:positionH relativeFrom="column">
              <wp:posOffset>360045</wp:posOffset>
            </wp:positionH>
            <wp:positionV relativeFrom="paragraph">
              <wp:posOffset>67310</wp:posOffset>
            </wp:positionV>
            <wp:extent cx="1325880" cy="827349"/>
            <wp:effectExtent l="0" t="0" r="7620" b="0"/>
            <wp:wrapNone/>
            <wp:docPr id="1793451801" name="図 2" descr="オムライス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オムライスのイラス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880" cy="8273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0BB714" wp14:editId="6748A5CB">
            <wp:extent cx="2096587" cy="1684020"/>
            <wp:effectExtent l="0" t="0" r="0" b="0"/>
            <wp:docPr id="1489774962" name="図 1" descr="おもちゃ, 人形, 挿絵,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774962" name="図 1" descr="おもちゃ, 人形, 挿絵, 時計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587" cy="1684020"/>
                    </a:xfrm>
                    <a:prstGeom prst="rect">
                      <a:avLst/>
                    </a:prstGeom>
                    <a:noFill/>
                    <a:ln>
                      <a:noFill/>
                    </a:ln>
                  </pic:spPr>
                </pic:pic>
              </a:graphicData>
            </a:graphic>
          </wp:inline>
        </w:drawing>
      </w:r>
    </w:p>
    <w:p w14:paraId="33F19019" w14:textId="77777777" w:rsidR="00DE2B9E" w:rsidRDefault="00DE2B9E" w:rsidP="001A5DE4"/>
    <w:p w14:paraId="507480B7" w14:textId="3D290BCF" w:rsidR="00DE2B9E" w:rsidRDefault="00DE2B9E" w:rsidP="00DE2B9E">
      <w:r>
        <w:rPr>
          <w:rFonts w:hint="eastAsia"/>
        </w:rPr>
        <w:t>（１）対話の内容に合うものを下のア～エの中からひとつ選びなさい。</w:t>
      </w:r>
    </w:p>
    <w:p w14:paraId="207AC02D" w14:textId="4EC99505" w:rsidR="00DE2B9E" w:rsidRDefault="00DE2B9E" w:rsidP="00DE2B9E">
      <w:pPr>
        <w:spacing w:line="360" w:lineRule="auto"/>
      </w:pPr>
      <w:r>
        <w:rPr>
          <w:rFonts w:hint="eastAsia"/>
        </w:rPr>
        <w:t xml:space="preserve">　　　ア　</w:t>
      </w:r>
      <w:r>
        <w:t>Mike</w:t>
      </w:r>
      <w:r w:rsidR="00856432">
        <w:t xml:space="preserve"> and Yuki went out for lunch together this weekend.</w:t>
      </w:r>
    </w:p>
    <w:p w14:paraId="202B5411" w14:textId="35C1B53D" w:rsidR="00DE2B9E" w:rsidRDefault="00DE2B9E" w:rsidP="00DE2B9E">
      <w:pPr>
        <w:spacing w:line="360" w:lineRule="auto"/>
      </w:pPr>
      <w:r>
        <w:rPr>
          <w:rFonts w:hint="eastAsia"/>
        </w:rPr>
        <w:t xml:space="preserve"> </w:t>
      </w:r>
      <w:r>
        <w:t xml:space="preserve">  </w:t>
      </w:r>
      <w:r>
        <w:rPr>
          <w:rFonts w:hint="eastAsia"/>
        </w:rPr>
        <w:t xml:space="preserve">イ　</w:t>
      </w:r>
      <w:r>
        <w:t xml:space="preserve">Yuki was surprised to know she had to pay for </w:t>
      </w:r>
      <w:r w:rsidR="00E74447">
        <w:t xml:space="preserve">her </w:t>
      </w:r>
      <w:r>
        <w:t xml:space="preserve">plastic </w:t>
      </w:r>
      <w:r w:rsidR="00E74447">
        <w:t>folk</w:t>
      </w:r>
      <w:r>
        <w:t>.</w:t>
      </w:r>
    </w:p>
    <w:p w14:paraId="3944E239" w14:textId="69210772" w:rsidR="00DE2B9E" w:rsidRDefault="00DE2B9E" w:rsidP="00DE2B9E">
      <w:pPr>
        <w:spacing w:line="360" w:lineRule="auto"/>
      </w:pPr>
      <w:r>
        <w:rPr>
          <w:rFonts w:hint="eastAsia"/>
        </w:rPr>
        <w:t xml:space="preserve"> </w:t>
      </w:r>
      <w:r>
        <w:t xml:space="preserve">  </w:t>
      </w:r>
      <w:r>
        <w:rPr>
          <w:rFonts w:hint="eastAsia"/>
        </w:rPr>
        <w:t>ウ　I</w:t>
      </w:r>
      <w:r>
        <w:t>n Mike</w:t>
      </w:r>
      <w:r>
        <w:t>’</w:t>
      </w:r>
      <w:r>
        <w:t xml:space="preserve">s country, people </w:t>
      </w:r>
      <w:r w:rsidR="00E74447">
        <w:t>started</w:t>
      </w:r>
      <w:r>
        <w:t xml:space="preserve"> paying for plastic products</w:t>
      </w:r>
      <w:r w:rsidR="00E74447">
        <w:t xml:space="preserve"> from October</w:t>
      </w:r>
      <w:r>
        <w:t>.</w:t>
      </w:r>
    </w:p>
    <w:p w14:paraId="22A77A94" w14:textId="2844345D" w:rsidR="00DE2B9E" w:rsidRDefault="00DE2B9E" w:rsidP="00DE2B9E">
      <w:pPr>
        <w:spacing w:line="360" w:lineRule="auto"/>
      </w:pPr>
      <w:r>
        <w:rPr>
          <w:rFonts w:hint="eastAsia"/>
        </w:rPr>
        <w:t xml:space="preserve"> </w:t>
      </w:r>
      <w:r>
        <w:t xml:space="preserve">  </w:t>
      </w:r>
      <w:r>
        <w:rPr>
          <w:rFonts w:hint="eastAsia"/>
        </w:rPr>
        <w:t>エ　M</w:t>
      </w:r>
      <w:r>
        <w:t>ike thinks that people should stop using plastic products</w:t>
      </w:r>
      <w:r>
        <w:rPr>
          <w:rFonts w:hint="eastAsia"/>
        </w:rPr>
        <w:t xml:space="preserve">　t</w:t>
      </w:r>
      <w:r>
        <w:t xml:space="preserve">o save money. </w:t>
      </w:r>
    </w:p>
    <w:p w14:paraId="5245A619" w14:textId="2BF875A2" w:rsidR="00856432" w:rsidRDefault="00856432" w:rsidP="00DE2B9E">
      <w:pPr>
        <w:spacing w:line="360" w:lineRule="auto"/>
      </w:pPr>
    </w:p>
    <w:p w14:paraId="7F912626" w14:textId="75C58B36" w:rsidR="0044531D" w:rsidRPr="00931E13" w:rsidRDefault="00E74447" w:rsidP="0060492B">
      <w:pPr>
        <w:spacing w:line="360" w:lineRule="auto"/>
        <w:ind w:left="420" w:hangingChars="200" w:hanging="420"/>
      </w:pPr>
      <w:r>
        <w:rPr>
          <w:noProof/>
        </w:rPr>
        <w:drawing>
          <wp:anchor distT="0" distB="0" distL="114300" distR="114300" simplePos="0" relativeHeight="251664384" behindDoc="0" locked="0" layoutInCell="1" allowOverlap="1" wp14:anchorId="267B2756" wp14:editId="68017757">
            <wp:simplePos x="0" y="0"/>
            <wp:positionH relativeFrom="margin">
              <wp:posOffset>5244465</wp:posOffset>
            </wp:positionH>
            <wp:positionV relativeFrom="paragraph">
              <wp:posOffset>313055</wp:posOffset>
            </wp:positionV>
            <wp:extent cx="995680" cy="746760"/>
            <wp:effectExtent l="0" t="0" r="0" b="0"/>
            <wp:wrapSquare wrapText="bothSides"/>
            <wp:docPr id="903573666"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73666" name="図 5" descr="ダイアグラム&#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32">
        <w:rPr>
          <w:rFonts w:hint="eastAsia"/>
        </w:rPr>
        <w:t>(</w:t>
      </w:r>
      <w:r w:rsidR="00856432">
        <w:t xml:space="preserve">2) </w:t>
      </w:r>
      <w:r w:rsidR="00856432">
        <w:rPr>
          <w:rFonts w:hint="eastAsia"/>
        </w:rPr>
        <w:t>対話の後、あなたはマイク先生から</w:t>
      </w:r>
      <w:r w:rsidR="0044531D">
        <w:rPr>
          <w:rFonts w:hint="eastAsia"/>
        </w:rPr>
        <w:t>次のように質問をされました。あなたはどう答えますか。２文以上かつ１５語以上の英文で答えなさい。</w:t>
      </w:r>
    </w:p>
    <w:p w14:paraId="5AD57EAA" w14:textId="6A10B82A" w:rsidR="00856432" w:rsidRPr="0044531D" w:rsidRDefault="00856432" w:rsidP="00E74447">
      <w:pPr>
        <w:ind w:leftChars="200" w:left="420" w:firstLineChars="100" w:firstLine="210"/>
      </w:pPr>
      <w:r>
        <w:rPr>
          <w:rFonts w:hint="eastAsia"/>
        </w:rPr>
        <w:t>D</w:t>
      </w:r>
      <w:r>
        <w:t>o you want to pay for plastic products</w:t>
      </w:r>
      <w:r w:rsidR="00E74447">
        <w:t>, such as spoons and folks</w:t>
      </w:r>
      <w:r>
        <w:t xml:space="preserve"> at </w:t>
      </w:r>
      <w:r w:rsidR="00E74447">
        <w:t xml:space="preserve">    </w:t>
      </w:r>
      <w:r>
        <w:t>convenience stores? And why do you think so?</w:t>
      </w:r>
      <w:r>
        <w:rPr>
          <w:rFonts w:hint="eastAsia"/>
        </w:rPr>
        <w:t xml:space="preserve">　</w:t>
      </w:r>
      <w:r>
        <w:t>Please tell me.</w:t>
      </w:r>
    </w:p>
    <w:p w14:paraId="54FE9AC6" w14:textId="77777777" w:rsidR="0044531D" w:rsidRDefault="0044531D" w:rsidP="0044531D">
      <w:pPr>
        <w:ind w:firstLineChars="200" w:firstLine="420"/>
      </w:pPr>
    </w:p>
    <w:p w14:paraId="0A658010" w14:textId="77777777" w:rsidR="00A16641" w:rsidRDefault="00A16641" w:rsidP="0044531D">
      <w:pPr>
        <w:ind w:firstLineChars="200" w:firstLine="420"/>
        <w:rPr>
          <w:rFonts w:hint="eastAsia"/>
        </w:rPr>
      </w:pPr>
      <w:bookmarkStart w:id="0" w:name="_GoBack"/>
      <w:bookmarkEnd w:id="0"/>
    </w:p>
    <w:p w14:paraId="439E897E" w14:textId="77777777" w:rsidR="00E70382" w:rsidRDefault="00E70382" w:rsidP="00E70382">
      <w:r>
        <w:rPr>
          <w:rFonts w:hint="eastAsia"/>
        </w:rPr>
        <w:lastRenderedPageBreak/>
        <w:t>【対話スクリプト】</w:t>
      </w:r>
    </w:p>
    <w:p w14:paraId="3FB717D4" w14:textId="77777777" w:rsidR="007A0FC4" w:rsidRPr="003E2112" w:rsidRDefault="007A0FC4" w:rsidP="00E70382"/>
    <w:p w14:paraId="340D7B4B" w14:textId="77777777" w:rsidR="00E70382" w:rsidRDefault="00E70382" w:rsidP="00F151BE">
      <w:r>
        <w:rPr>
          <w:rFonts w:hint="eastAsia"/>
        </w:rPr>
        <w:t>Y</w:t>
      </w:r>
      <w:r>
        <w:t>uki:</w:t>
      </w:r>
      <w:r>
        <w:rPr>
          <w:rFonts w:hint="eastAsia"/>
        </w:rPr>
        <w:t xml:space="preserve">　Hi, </w:t>
      </w:r>
      <w:r>
        <w:t>Mike! How was your weekend?</w:t>
      </w:r>
    </w:p>
    <w:p w14:paraId="043FC1E5" w14:textId="463F6837" w:rsidR="00E70382" w:rsidRDefault="00E70382" w:rsidP="00F151BE">
      <w:r>
        <w:rPr>
          <w:rFonts w:hint="eastAsia"/>
        </w:rPr>
        <w:t>M</w:t>
      </w:r>
      <w:r>
        <w:t xml:space="preserve">ike: Oh, Yuki. It was really nice. I went to </w:t>
      </w:r>
      <w:r>
        <w:rPr>
          <w:rFonts w:hint="eastAsia"/>
        </w:rPr>
        <w:t>a</w:t>
      </w:r>
      <w:r>
        <w:t xml:space="preserve"> park and enjoyed </w:t>
      </w:r>
      <w:r w:rsidR="00F151BE">
        <w:t xml:space="preserve">a </w:t>
      </w:r>
      <w:r>
        <w:t xml:space="preserve">beautiful scenery. </w:t>
      </w:r>
    </w:p>
    <w:p w14:paraId="1CFE12E9" w14:textId="2488192D" w:rsidR="00E70382" w:rsidRDefault="00E70382" w:rsidP="00F151BE">
      <w:pPr>
        <w:ind w:left="630" w:hangingChars="300" w:hanging="630"/>
      </w:pPr>
      <w:r>
        <w:rPr>
          <w:rFonts w:hint="eastAsia"/>
        </w:rPr>
        <w:t xml:space="preserve"> </w:t>
      </w:r>
      <w:r>
        <w:t xml:space="preserve">     There were a lot of beautiful flowers. The weather was also nice, so I took boxed lunch and ate it outside. I ate </w:t>
      </w:r>
      <w:proofErr w:type="spellStart"/>
      <w:r>
        <w:t>om</w:t>
      </w:r>
      <w:r w:rsidR="00DE2B9E">
        <w:t>e</w:t>
      </w:r>
      <w:r>
        <w:t>le</w:t>
      </w:r>
      <w:r w:rsidR="00DE2B9E">
        <w:t>te</w:t>
      </w:r>
      <w:proofErr w:type="spellEnd"/>
      <w:r>
        <w:t xml:space="preserve"> rice. Eating favorite food outside </w:t>
      </w:r>
      <w:r w:rsidR="00F151BE">
        <w:t>i</w:t>
      </w:r>
      <w:r>
        <w:t xml:space="preserve">s great!! </w:t>
      </w:r>
    </w:p>
    <w:p w14:paraId="5A282845" w14:textId="77777777" w:rsidR="00E70382" w:rsidRDefault="00E70382" w:rsidP="00F151BE">
      <w:r>
        <w:t xml:space="preserve">      Did you go anywhere?</w:t>
      </w:r>
    </w:p>
    <w:p w14:paraId="519DBEAD" w14:textId="77777777" w:rsidR="00E70382" w:rsidRDefault="00E70382" w:rsidP="00F151BE">
      <w:pPr>
        <w:ind w:left="630" w:hangingChars="300" w:hanging="630"/>
      </w:pPr>
      <w:r>
        <w:rPr>
          <w:rFonts w:hint="eastAsia"/>
        </w:rPr>
        <w:t>Y</w:t>
      </w:r>
      <w:r>
        <w:t>uki: Yes, I did. I also went out to a zoo and ate lunch outside.  It was a good day for picnic.</w:t>
      </w:r>
    </w:p>
    <w:p w14:paraId="2BA8C3FF" w14:textId="65020FE9" w:rsidR="00E70382" w:rsidRDefault="00E70382" w:rsidP="00F151BE">
      <w:pPr>
        <w:ind w:left="630" w:hangingChars="300" w:hanging="630"/>
      </w:pPr>
      <w:r>
        <w:rPr>
          <w:rFonts w:hint="eastAsia"/>
        </w:rPr>
        <w:t xml:space="preserve"> </w:t>
      </w:r>
      <w:r>
        <w:t xml:space="preserve">     So I bought </w:t>
      </w:r>
      <w:proofErr w:type="spellStart"/>
      <w:r w:rsidR="00DE2B9E">
        <w:t>gapao</w:t>
      </w:r>
      <w:proofErr w:type="spellEnd"/>
      <w:r w:rsidR="00DE2B9E">
        <w:t xml:space="preserve"> rice </w:t>
      </w:r>
      <w:r>
        <w:t>at a convenience store near the zoo. Did you also buy your lunch at a convenience store?</w:t>
      </w:r>
    </w:p>
    <w:p w14:paraId="0473DC9D" w14:textId="2D8A306C" w:rsidR="00E70382" w:rsidRDefault="00E70382" w:rsidP="00F151BE">
      <w:pPr>
        <w:ind w:left="630" w:hangingChars="300" w:hanging="630"/>
      </w:pPr>
      <w:r>
        <w:rPr>
          <w:rFonts w:hint="eastAsia"/>
        </w:rPr>
        <w:t>M</w:t>
      </w:r>
      <w:r>
        <w:t xml:space="preserve">ike: No. </w:t>
      </w:r>
      <w:r>
        <w:rPr>
          <w:rFonts w:hint="eastAsia"/>
        </w:rPr>
        <w:t>I</w:t>
      </w:r>
      <w:r>
        <w:t xml:space="preserve"> made it by myself. </w:t>
      </w:r>
      <w:r>
        <w:rPr>
          <w:rFonts w:hint="eastAsia"/>
        </w:rPr>
        <w:t>I l</w:t>
      </w:r>
      <w:r>
        <w:t>ove cooking. Why did you ask the question?</w:t>
      </w:r>
    </w:p>
    <w:p w14:paraId="6BE337BE" w14:textId="4461E3A4" w:rsidR="00E70382" w:rsidRDefault="00E70382" w:rsidP="00F151BE">
      <w:pPr>
        <w:ind w:left="630" w:hangingChars="300" w:hanging="630"/>
      </w:pPr>
      <w:r>
        <w:rPr>
          <w:rFonts w:hint="eastAsia"/>
        </w:rPr>
        <w:t>Y</w:t>
      </w:r>
      <w:r>
        <w:t>uki: If you bought lunch at a convenience store, I want to ask about a plastic folk.</w:t>
      </w:r>
    </w:p>
    <w:p w14:paraId="06DE6385" w14:textId="77777777" w:rsidR="00E70382" w:rsidRDefault="00E70382" w:rsidP="00F151BE">
      <w:pPr>
        <w:ind w:left="630" w:hangingChars="300" w:hanging="630"/>
      </w:pPr>
      <w:r>
        <w:rPr>
          <w:rFonts w:hint="eastAsia"/>
        </w:rPr>
        <w:t>M</w:t>
      </w:r>
      <w:r>
        <w:t xml:space="preserve">ike: Plastic folk? What do you mean? </w:t>
      </w:r>
    </w:p>
    <w:p w14:paraId="1C9CA396" w14:textId="77777777" w:rsidR="00E70382" w:rsidRDefault="00E70382" w:rsidP="00F151BE">
      <w:pPr>
        <w:ind w:left="630" w:hangingChars="300" w:hanging="630"/>
      </w:pPr>
      <w:r>
        <w:rPr>
          <w:rFonts w:hint="eastAsia"/>
        </w:rPr>
        <w:t>Y</w:t>
      </w:r>
      <w:r>
        <w:t>uki: I had to pay for my plastic folk!! I was really surprised.</w:t>
      </w:r>
    </w:p>
    <w:p w14:paraId="403C62CC" w14:textId="77777777" w:rsidR="00E70382" w:rsidRDefault="00E70382" w:rsidP="00F151BE">
      <w:pPr>
        <w:ind w:left="630" w:hangingChars="300" w:hanging="630"/>
      </w:pPr>
      <w:r>
        <w:rPr>
          <w:rFonts w:hint="eastAsia"/>
        </w:rPr>
        <w:t>M</w:t>
      </w:r>
      <w:r>
        <w:t>ike: Pay for plastic folks?  I think it</w:t>
      </w:r>
      <w:r>
        <w:t>’</w:t>
      </w:r>
      <w:r>
        <w:t>s good. You shouldn</w:t>
      </w:r>
      <w:r>
        <w:t>’</w:t>
      </w:r>
      <w:r>
        <w:t>t use plastic to save the earth and animals. If people have to pay for plastic products, more people will try to stop using them.</w:t>
      </w:r>
    </w:p>
    <w:p w14:paraId="67A6F384" w14:textId="773C043C" w:rsidR="00E70382" w:rsidRDefault="00E70382" w:rsidP="00F151BE">
      <w:pPr>
        <w:ind w:left="630" w:hangingChars="300" w:hanging="630"/>
      </w:pPr>
      <w:r>
        <w:rPr>
          <w:rFonts w:hint="eastAsia"/>
        </w:rPr>
        <w:t xml:space="preserve"> </w:t>
      </w:r>
      <w:r>
        <w:t xml:space="preserve">     In my country, we will start a rule to stop using plastic products like folks, spoons, cups trays and so on at stores. I think we should reuse things more. We will start the rule in October. After that, stores can</w:t>
      </w:r>
      <w:r>
        <w:t>’</w:t>
      </w:r>
      <w:r>
        <w:t xml:space="preserve">t give plastic products to serve food to customers. </w:t>
      </w:r>
    </w:p>
    <w:p w14:paraId="0AD8ECC4" w14:textId="10095B63" w:rsidR="00E70382" w:rsidRDefault="00E70382" w:rsidP="00F151BE">
      <w:pPr>
        <w:ind w:left="630" w:hangingChars="300" w:hanging="630"/>
      </w:pPr>
      <w:r>
        <w:rPr>
          <w:rFonts w:hint="eastAsia"/>
        </w:rPr>
        <w:t>Y</w:t>
      </w:r>
      <w:r>
        <w:t>uki: You can</w:t>
      </w:r>
      <w:r>
        <w:t>’</w:t>
      </w:r>
      <w:r>
        <w:t xml:space="preserve">t use plastic spoons anymore in your country? Then how can you </w:t>
      </w:r>
      <w:r w:rsidR="00F151BE">
        <w:t xml:space="preserve">eat </w:t>
      </w:r>
      <w:r>
        <w:t xml:space="preserve">food like spaghetti? </w:t>
      </w:r>
    </w:p>
    <w:p w14:paraId="3EFFDE90" w14:textId="77777777" w:rsidR="00E70382" w:rsidRDefault="00E70382" w:rsidP="00F151BE">
      <w:pPr>
        <w:ind w:left="630" w:hangingChars="300" w:hanging="630"/>
      </w:pPr>
      <w:r>
        <w:rPr>
          <w:rFonts w:hint="eastAsia"/>
        </w:rPr>
        <w:t>M</w:t>
      </w:r>
      <w:r>
        <w:t>ike: Some stores start selling dishes at the store which can use many times.</w:t>
      </w:r>
    </w:p>
    <w:p w14:paraId="1DAC08F1" w14:textId="39841C7D" w:rsidR="00E70382" w:rsidRDefault="00E70382" w:rsidP="00F151BE">
      <w:pPr>
        <w:ind w:left="630" w:hangingChars="300" w:hanging="630"/>
      </w:pPr>
      <w:r>
        <w:rPr>
          <w:rFonts w:hint="eastAsia"/>
        </w:rPr>
        <w:t xml:space="preserve"> </w:t>
      </w:r>
      <w:r>
        <w:t xml:space="preserve">     I think we must do something for the better future for us, animals and the earth.</w:t>
      </w:r>
    </w:p>
    <w:p w14:paraId="44FDCB0E" w14:textId="35F07C6E" w:rsidR="0044531D" w:rsidRDefault="0044531D" w:rsidP="00F151BE"/>
    <w:p w14:paraId="65213926" w14:textId="77777777" w:rsidR="0044531D" w:rsidRDefault="0044531D" w:rsidP="007A0FC4">
      <w:pPr>
        <w:spacing w:line="360" w:lineRule="auto"/>
      </w:pPr>
    </w:p>
    <w:p w14:paraId="278941C9" w14:textId="48363467" w:rsidR="0044531D" w:rsidRDefault="00E74447" w:rsidP="007A0FC4">
      <w:pPr>
        <w:spacing w:line="360" w:lineRule="auto"/>
      </w:pPr>
      <w:r>
        <w:rPr>
          <w:rFonts w:hint="eastAsia"/>
        </w:rPr>
        <w:t>【正答】</w:t>
      </w:r>
    </w:p>
    <w:p w14:paraId="28B61F34" w14:textId="72066F73" w:rsidR="00E74447" w:rsidRDefault="00E74447" w:rsidP="007A0FC4">
      <w:pPr>
        <w:spacing w:line="360" w:lineRule="auto"/>
      </w:pPr>
      <w:r>
        <w:t xml:space="preserve">(1) </w:t>
      </w:r>
      <w:r>
        <w:rPr>
          <w:rFonts w:hint="eastAsia"/>
        </w:rPr>
        <w:t>イ</w:t>
      </w:r>
    </w:p>
    <w:p w14:paraId="09B68785" w14:textId="5AAB4E67" w:rsidR="00E74447" w:rsidRDefault="00E74447" w:rsidP="007A0FC4">
      <w:pPr>
        <w:spacing w:line="360" w:lineRule="auto"/>
      </w:pPr>
      <w:r>
        <w:rPr>
          <w:rFonts w:hint="eastAsia"/>
        </w:rPr>
        <w:t>（２）(例)　No,　I d</w:t>
      </w:r>
      <w:r>
        <w:t>on</w:t>
      </w:r>
      <w:r>
        <w:t>’</w:t>
      </w:r>
      <w:r>
        <w:t xml:space="preserve">t.  It is because I want to save the earth. </w:t>
      </w:r>
      <w:r w:rsidR="00977C79">
        <w:t>I will use my folk and spoon.</w:t>
      </w:r>
    </w:p>
    <w:p w14:paraId="1BE2FBF2" w14:textId="3658A887" w:rsidR="00E74447" w:rsidRDefault="00E74447" w:rsidP="007A0FC4">
      <w:pPr>
        <w:spacing w:line="360" w:lineRule="auto"/>
      </w:pPr>
      <w:r>
        <w:rPr>
          <w:rFonts w:hint="eastAsia"/>
        </w:rPr>
        <w:t xml:space="preserve"> </w:t>
      </w:r>
      <w:r>
        <w:t xml:space="preserve">   </w:t>
      </w:r>
      <w:r w:rsidR="00977C79">
        <w:t>(</w:t>
      </w:r>
      <w:r w:rsidR="00977C79">
        <w:rPr>
          <w:rFonts w:hint="eastAsia"/>
        </w:rPr>
        <w:t>例)</w:t>
      </w:r>
      <w:r>
        <w:t xml:space="preserve"> Yes, I do. </w:t>
      </w:r>
      <w:r w:rsidR="00977C79">
        <w:rPr>
          <w:rFonts w:hint="eastAsia"/>
        </w:rPr>
        <w:t xml:space="preserve">　</w:t>
      </w:r>
      <w:r w:rsidR="00977C79">
        <w:t>It is because I don</w:t>
      </w:r>
      <w:r w:rsidR="00977C79">
        <w:t>’</w:t>
      </w:r>
      <w:r w:rsidR="00977C79">
        <w:t>t have my folk when I buy food at convenience stores.</w:t>
      </w:r>
    </w:p>
    <w:p w14:paraId="3858363C" w14:textId="77777777" w:rsidR="0044531D" w:rsidRDefault="0044531D" w:rsidP="0044531D"/>
    <w:p w14:paraId="5524D6A6" w14:textId="77777777" w:rsidR="0044531D" w:rsidRDefault="0044531D" w:rsidP="0044531D"/>
    <w:p w14:paraId="46B1BC19" w14:textId="77777777" w:rsidR="0044531D" w:rsidRDefault="0044531D" w:rsidP="0044531D"/>
    <w:p w14:paraId="62E99CD6" w14:textId="77777777" w:rsidR="0044531D" w:rsidRDefault="0044531D" w:rsidP="0044531D"/>
    <w:sectPr w:rsidR="0044531D" w:rsidSect="001A5DE4">
      <w:pgSz w:w="11906" w:h="16838" w:code="9"/>
      <w:pgMar w:top="1134" w:right="1077" w:bottom="1134" w:left="1077"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E4"/>
    <w:rsid w:val="000017E9"/>
    <w:rsid w:val="0000760C"/>
    <w:rsid w:val="00175942"/>
    <w:rsid w:val="00193DE5"/>
    <w:rsid w:val="001A5DE4"/>
    <w:rsid w:val="001D340C"/>
    <w:rsid w:val="002E6421"/>
    <w:rsid w:val="0044531D"/>
    <w:rsid w:val="004A493E"/>
    <w:rsid w:val="0060492B"/>
    <w:rsid w:val="007A0FC4"/>
    <w:rsid w:val="00856432"/>
    <w:rsid w:val="00860973"/>
    <w:rsid w:val="00977C79"/>
    <w:rsid w:val="00A16641"/>
    <w:rsid w:val="00B110A8"/>
    <w:rsid w:val="00DE2B9E"/>
    <w:rsid w:val="00E70382"/>
    <w:rsid w:val="00E74447"/>
    <w:rsid w:val="00EA2B28"/>
    <w:rsid w:val="00F1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6068C4"/>
  <w15:chartTrackingRefBased/>
  <w15:docId w15:val="{088F1ABB-34E8-4069-9400-1154824B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DE4"/>
    <w:pPr>
      <w:widowControl w:val="0"/>
      <w:jc w:val="both"/>
    </w:pPr>
    <w:rPr>
      <w:rFonts w:ascii="UD デジタル 教科書体 NK-R" w:eastAsia="UD デジタル 教科書体 N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53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8406">
      <w:bodyDiv w:val="1"/>
      <w:marLeft w:val="0"/>
      <w:marRight w:val="0"/>
      <w:marTop w:val="0"/>
      <w:marBottom w:val="0"/>
      <w:divBdr>
        <w:top w:val="none" w:sz="0" w:space="0" w:color="auto"/>
        <w:left w:val="none" w:sz="0" w:space="0" w:color="auto"/>
        <w:bottom w:val="none" w:sz="0" w:space="0" w:color="auto"/>
        <w:right w:val="none" w:sz="0" w:space="0" w:color="auto"/>
      </w:divBdr>
    </w:div>
    <w:div w:id="1111972891">
      <w:bodyDiv w:val="1"/>
      <w:marLeft w:val="0"/>
      <w:marRight w:val="0"/>
      <w:marTop w:val="0"/>
      <w:marBottom w:val="0"/>
      <w:divBdr>
        <w:top w:val="none" w:sz="0" w:space="0" w:color="auto"/>
        <w:left w:val="none" w:sz="0" w:space="0" w:color="auto"/>
        <w:bottom w:val="none" w:sz="0" w:space="0" w:color="auto"/>
        <w:right w:val="none" w:sz="0" w:space="0" w:color="auto"/>
      </w:divBdr>
    </w:div>
    <w:div w:id="14628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Tahara</dc:creator>
  <cp:keywords/>
  <dc:description/>
  <cp:lastModifiedBy>福岡県</cp:lastModifiedBy>
  <cp:revision>2</cp:revision>
  <dcterms:created xsi:type="dcterms:W3CDTF">2024-03-18T07:38:00Z</dcterms:created>
  <dcterms:modified xsi:type="dcterms:W3CDTF">2024-03-18T07:38:00Z</dcterms:modified>
</cp:coreProperties>
</file>